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4C9" w:rsidRDefault="00B534C9" w:rsidP="005A0540">
      <w:pPr>
        <w:ind w:left="4962"/>
        <w:jc w:val="right"/>
        <w:rPr>
          <w:rFonts w:ascii="Garamond" w:hAnsi="Garamond" w:cs="Arial"/>
        </w:rPr>
      </w:pP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 xml:space="preserve">Kraków, dnia </w:t>
      </w:r>
      <w:r w:rsidR="002B5C6C">
        <w:rPr>
          <w:rFonts w:ascii="Garamond" w:hAnsi="Garamond" w:cs="Arial"/>
        </w:rPr>
        <w:t xml:space="preserve"> </w:t>
      </w:r>
      <w:r w:rsidR="008F43F1">
        <w:rPr>
          <w:rFonts w:ascii="Garamond" w:hAnsi="Garamond" w:cs="Arial"/>
        </w:rPr>
        <w:t>6 listopada</w:t>
      </w:r>
      <w:r w:rsidR="006050FA">
        <w:rPr>
          <w:rFonts w:ascii="Garamond" w:hAnsi="Garamond" w:cs="Arial"/>
        </w:rPr>
        <w:t xml:space="preserve"> </w:t>
      </w:r>
      <w:r w:rsidRPr="005A0540">
        <w:rPr>
          <w:rFonts w:ascii="Garamond" w:hAnsi="Garamond" w:cs="Arial"/>
        </w:rPr>
        <w:t>201</w:t>
      </w:r>
      <w:r w:rsidR="006C0929" w:rsidRPr="005A0540">
        <w:rPr>
          <w:rFonts w:ascii="Garamond" w:hAnsi="Garamond" w:cs="Arial"/>
        </w:rPr>
        <w:t>4</w:t>
      </w:r>
      <w:r w:rsidRPr="005A0540">
        <w:rPr>
          <w:rFonts w:ascii="Garamond" w:hAnsi="Garamond" w:cs="Arial"/>
        </w:rPr>
        <w:t xml:space="preserve"> r.</w:t>
      </w:r>
    </w:p>
    <w:p w:rsidR="00CE7FA5" w:rsidRPr="005A0540" w:rsidRDefault="00CE7FA5" w:rsidP="005A0540">
      <w:pPr>
        <w:ind w:left="4962"/>
        <w:jc w:val="right"/>
        <w:rPr>
          <w:rFonts w:ascii="Garamond" w:hAnsi="Garamond" w:cs="Arial"/>
        </w:rPr>
      </w:pPr>
      <w:r w:rsidRPr="005A0540">
        <w:rPr>
          <w:rFonts w:ascii="Garamond" w:hAnsi="Garamond" w:cs="Arial"/>
        </w:rPr>
        <w:t>Znak sprawy: N1 - ZP/271/</w:t>
      </w:r>
      <w:r w:rsidR="008F43F1">
        <w:rPr>
          <w:rFonts w:ascii="Garamond" w:hAnsi="Garamond" w:cs="Arial"/>
        </w:rPr>
        <w:t>30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CE7FA5" w:rsidRDefault="00CE7FA5" w:rsidP="005A0540">
      <w:pPr>
        <w:ind w:left="4962"/>
        <w:jc w:val="right"/>
        <w:rPr>
          <w:rFonts w:ascii="Garamond" w:hAnsi="Garamond" w:cs="Arial"/>
          <w:b/>
        </w:rPr>
      </w:pPr>
    </w:p>
    <w:p w:rsidR="00DC3D04" w:rsidRDefault="00DC3D04" w:rsidP="005A0540">
      <w:pPr>
        <w:ind w:left="4962"/>
        <w:jc w:val="right"/>
        <w:rPr>
          <w:rFonts w:ascii="Garamond" w:hAnsi="Garamond" w:cs="Arial"/>
          <w:b/>
        </w:rPr>
      </w:pPr>
    </w:p>
    <w:p w:rsidR="006050FA" w:rsidRPr="005A0540" w:rsidRDefault="006050FA" w:rsidP="005A0540">
      <w:pPr>
        <w:ind w:left="4962"/>
        <w:jc w:val="right"/>
        <w:rPr>
          <w:rFonts w:ascii="Garamond" w:hAnsi="Garamond" w:cs="Arial"/>
          <w:b/>
        </w:rPr>
      </w:pPr>
    </w:p>
    <w:p w:rsidR="00E51674" w:rsidRPr="00D46F30" w:rsidRDefault="00E51674" w:rsidP="00D46F30">
      <w:pPr>
        <w:spacing w:line="276" w:lineRule="auto"/>
        <w:jc w:val="right"/>
        <w:rPr>
          <w:rFonts w:ascii="Garamond" w:hAnsi="Garamond"/>
          <w:b/>
          <w:sz w:val="24"/>
          <w:szCs w:val="24"/>
        </w:rPr>
      </w:pPr>
      <w:r w:rsidRPr="00D46F30">
        <w:rPr>
          <w:rFonts w:ascii="Garamond" w:hAnsi="Garamond"/>
          <w:b/>
          <w:sz w:val="24"/>
          <w:szCs w:val="24"/>
        </w:rPr>
        <w:t>wg rozdzielnika</w:t>
      </w:r>
    </w:p>
    <w:p w:rsidR="00E51674" w:rsidRPr="00D46F30" w:rsidRDefault="00E51674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6050FA" w:rsidRPr="00D46F30" w:rsidRDefault="006050FA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center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INFORMACJA O WYBORZE NAJKORZYSTNIEJSZEJ OFERTY</w:t>
      </w:r>
    </w:p>
    <w:p w:rsidR="006050FA" w:rsidRPr="00D46F30" w:rsidRDefault="006050FA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Dotyczy postępowania prowadzonego w trybie przetargu nieograniczonego pn. „</w:t>
      </w:r>
      <w:r w:rsidR="008F43F1" w:rsidRPr="008F43F1">
        <w:rPr>
          <w:rFonts w:ascii="Garamond" w:hAnsi="Garamond"/>
          <w:bCs/>
          <w:sz w:val="24"/>
          <w:szCs w:val="24"/>
        </w:rPr>
        <w:t>Organizacja wyjazdowego szkolenia dla pracowników MCDN</w:t>
      </w:r>
      <w:r w:rsidR="006050FA" w:rsidRPr="00D46F30">
        <w:rPr>
          <w:rFonts w:ascii="Garamond" w:hAnsi="Garamond"/>
          <w:bCs/>
          <w:sz w:val="24"/>
          <w:szCs w:val="24"/>
        </w:rPr>
        <w:t>”</w:t>
      </w: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8F43F1" w:rsidRPr="00A71E72" w:rsidRDefault="00E51674" w:rsidP="008F43F1">
      <w:pPr>
        <w:jc w:val="both"/>
        <w:rPr>
          <w:rFonts w:ascii="Garamond" w:hAnsi="Garamond"/>
          <w:sz w:val="22"/>
          <w:szCs w:val="22"/>
        </w:rPr>
      </w:pPr>
      <w:r w:rsidRPr="00D46F30">
        <w:rPr>
          <w:rFonts w:ascii="Garamond" w:hAnsi="Garamond"/>
          <w:sz w:val="24"/>
          <w:szCs w:val="24"/>
        </w:rPr>
        <w:t>Zamawiający - Małopolskie Centrum Doskonalenia Naucz</w:t>
      </w:r>
      <w:r w:rsidR="006050FA" w:rsidRPr="00D46F30">
        <w:rPr>
          <w:rFonts w:ascii="Garamond" w:hAnsi="Garamond"/>
          <w:sz w:val="24"/>
          <w:szCs w:val="24"/>
        </w:rPr>
        <w:t xml:space="preserve">ycieli działając na podstawie </w:t>
      </w:r>
      <w:r w:rsidRPr="00D46F30">
        <w:rPr>
          <w:rFonts w:ascii="Garamond" w:hAnsi="Garamond"/>
          <w:sz w:val="24"/>
          <w:szCs w:val="24"/>
        </w:rPr>
        <w:t xml:space="preserve">art. 92 ustawy z dnia 29 stycznia 2004r  prawo zamówień publicznych (tj. Dz. U. z 2013 r., poz. 907 ze zm. zwanej dalej ustawą) informuje, iż w przedmiotowym postępowaniu do realizacji zamówienia wybrano jako najkorzystniejszą ofertę złożoną przez Wykonawcę: </w:t>
      </w:r>
      <w:r w:rsidR="008F43F1" w:rsidRPr="00C1390D">
        <w:rPr>
          <w:rFonts w:ascii="Garamond" w:hAnsi="Garamond"/>
          <w:sz w:val="22"/>
          <w:szCs w:val="22"/>
        </w:rPr>
        <w:t xml:space="preserve">: </w:t>
      </w:r>
      <w:r w:rsidR="008F43F1" w:rsidRPr="00C1390D">
        <w:rPr>
          <w:rFonts w:ascii="Garamond" w:hAnsi="Garamond" w:cs="Arial"/>
          <w:bCs/>
          <w:sz w:val="22"/>
          <w:szCs w:val="22"/>
        </w:rPr>
        <w:t xml:space="preserve">Firma WOLTOM Tomasz Wołoch, 42-350 Koziegłowy, ul. Targowa 26 z ceną brutto: 24 366,20 </w:t>
      </w:r>
      <w:r w:rsidR="008F43F1" w:rsidRPr="00C1390D">
        <w:rPr>
          <w:rFonts w:ascii="Garamond" w:hAnsi="Garamond"/>
          <w:sz w:val="22"/>
          <w:szCs w:val="22"/>
        </w:rPr>
        <w:t>zł. Oferta nr 5 jest zgodna z treścią specyfikacji istotnych warunków zamówienia, spełnia wszystkie jej wymogi oraz w świetle kryterium oceny ofert – cena 100%, jest to najkorzystniejsza oferta.</w:t>
      </w:r>
      <w:r w:rsidR="008F43F1" w:rsidRPr="00A71E72">
        <w:rPr>
          <w:rFonts w:ascii="Garamond" w:hAnsi="Garamond"/>
          <w:sz w:val="22"/>
          <w:szCs w:val="22"/>
        </w:rPr>
        <w:t xml:space="preserve"> </w:t>
      </w:r>
    </w:p>
    <w:p w:rsidR="008F43F1" w:rsidRPr="00A71E72" w:rsidRDefault="008F43F1" w:rsidP="008F43F1">
      <w:pPr>
        <w:ind w:right="110"/>
        <w:jc w:val="both"/>
        <w:rPr>
          <w:rFonts w:ascii="Garamond" w:hAnsi="Garamond"/>
          <w:sz w:val="22"/>
          <w:szCs w:val="22"/>
        </w:rPr>
      </w:pPr>
    </w:p>
    <w:p w:rsidR="008F43F1" w:rsidRPr="00A71E72" w:rsidRDefault="008F43F1" w:rsidP="008F43F1">
      <w:pPr>
        <w:jc w:val="both"/>
        <w:rPr>
          <w:rFonts w:ascii="Garamond" w:hAnsi="Garamond"/>
          <w:sz w:val="22"/>
          <w:szCs w:val="22"/>
        </w:rPr>
      </w:pPr>
      <w:r w:rsidRPr="00A71E72">
        <w:rPr>
          <w:rFonts w:ascii="Garamond" w:hAnsi="Garamond"/>
          <w:sz w:val="22"/>
          <w:szCs w:val="22"/>
        </w:rPr>
        <w:t xml:space="preserve">Streszczenie, ocena i porównanie złożonych ofert: </w:t>
      </w:r>
    </w:p>
    <w:tbl>
      <w:tblPr>
        <w:tblW w:w="9264" w:type="dxa"/>
        <w:jc w:val="center"/>
        <w:tblInd w:w="-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"/>
        <w:gridCol w:w="5795"/>
        <w:gridCol w:w="1275"/>
        <w:gridCol w:w="1230"/>
      </w:tblGrid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/>
                <w:sz w:val="22"/>
                <w:szCs w:val="22"/>
              </w:rPr>
              <w:t>Nr oferty</w:t>
            </w: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/>
                <w:sz w:val="22"/>
                <w:szCs w:val="22"/>
              </w:rPr>
              <w:t>Nazwa (firma) i adres wykonawcy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/>
                <w:sz w:val="22"/>
                <w:szCs w:val="22"/>
              </w:rPr>
              <w:t>Cena brutto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/>
                <w:sz w:val="22"/>
                <w:szCs w:val="22"/>
              </w:rPr>
              <w:t>Liczba punktów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Biuro Pośre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dnictwa Usług MAXIM Sp. z o.o.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33-300 Nowy Sącz, ul. Sobieskiego A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51 980,00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46,88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bCs/>
                <w:sz w:val="22"/>
                <w:szCs w:val="22"/>
              </w:rPr>
              <w:t>Tour &amp; Travel Poland s.c.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34-500 Zakopane, ul. </w:t>
            </w:r>
            <w:proofErr w:type="spellStart"/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Pardałówka</w:t>
            </w:r>
            <w:proofErr w:type="spellEnd"/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 1/69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25 9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90</w:t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93,75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591665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591665">
              <w:rPr>
                <w:rFonts w:ascii="Garamond" w:hAnsi="Garamond" w:cs="Arial"/>
                <w:bCs/>
                <w:sz w:val="22"/>
                <w:szCs w:val="22"/>
              </w:rPr>
              <w:t>GEOVITA S.A. w Warszawie Centrum Zdrowia, Urody i Rekr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eacji </w:t>
            </w:r>
            <w:proofErr w:type="spellStart"/>
            <w:r>
              <w:rPr>
                <w:rFonts w:ascii="Garamond" w:hAnsi="Garamond" w:cs="Arial"/>
                <w:bCs/>
                <w:sz w:val="22"/>
                <w:szCs w:val="22"/>
              </w:rPr>
              <w:t>Geovita</w:t>
            </w:r>
            <w:proofErr w:type="spellEnd"/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w Krynicy Zdroju</w:t>
            </w:r>
            <w:r w:rsidRPr="00591665">
              <w:rPr>
                <w:rFonts w:ascii="Garamond" w:hAnsi="Garamond" w:cs="Arial"/>
                <w:bCs/>
                <w:sz w:val="22"/>
                <w:szCs w:val="22"/>
              </w:rPr>
              <w:br/>
              <w:t>33-380 Krynica Zdrój, ul. Leśna 15</w:t>
            </w:r>
          </w:p>
        </w:tc>
        <w:tc>
          <w:tcPr>
            <w:tcW w:w="1275" w:type="dxa"/>
            <w:vAlign w:val="center"/>
          </w:tcPr>
          <w:p w:rsidR="008F43F1" w:rsidRPr="00591665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91665">
              <w:rPr>
                <w:rFonts w:ascii="Garamond" w:hAnsi="Garamond" w:cs="Arial"/>
                <w:bCs/>
                <w:sz w:val="22"/>
                <w:szCs w:val="22"/>
              </w:rPr>
              <w:t>29 922,08 zł</w:t>
            </w:r>
          </w:p>
        </w:tc>
        <w:tc>
          <w:tcPr>
            <w:tcW w:w="1230" w:type="dxa"/>
            <w:vAlign w:val="center"/>
          </w:tcPr>
          <w:p w:rsidR="008F43F1" w:rsidRPr="00591665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91665">
              <w:rPr>
                <w:rFonts w:ascii="Garamond" w:hAnsi="Garamond"/>
                <w:sz w:val="22"/>
                <w:szCs w:val="22"/>
              </w:rPr>
              <w:t>81,43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591665" w:rsidRDefault="008F43F1" w:rsidP="0008013F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591665">
              <w:rPr>
                <w:rFonts w:ascii="Garamond" w:hAnsi="Garamond" w:cs="Arial"/>
                <w:bCs/>
                <w:sz w:val="22"/>
                <w:szCs w:val="22"/>
              </w:rPr>
              <w:t xml:space="preserve">Dwie Doliny Muszyna – Wierchomla Sp. z o.o., </w:t>
            </w:r>
            <w:r w:rsidRPr="00591665">
              <w:rPr>
                <w:rFonts w:ascii="Garamond" w:hAnsi="Garamond" w:cs="Arial"/>
                <w:bCs/>
                <w:sz w:val="22"/>
                <w:szCs w:val="22"/>
              </w:rPr>
              <w:br/>
              <w:t>00-695 Warszawa, ul. Nowogrodzka 47A</w:t>
            </w:r>
          </w:p>
        </w:tc>
        <w:tc>
          <w:tcPr>
            <w:tcW w:w="1275" w:type="dxa"/>
            <w:vAlign w:val="center"/>
          </w:tcPr>
          <w:p w:rsidR="008F43F1" w:rsidRPr="00591665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91665">
              <w:rPr>
                <w:rFonts w:ascii="Garamond" w:hAnsi="Garamond" w:cs="Arial"/>
                <w:bCs/>
                <w:sz w:val="22"/>
                <w:szCs w:val="22"/>
              </w:rPr>
              <w:t>32 200,00 zł</w:t>
            </w:r>
          </w:p>
        </w:tc>
        <w:tc>
          <w:tcPr>
            <w:tcW w:w="1230" w:type="dxa"/>
            <w:vAlign w:val="center"/>
          </w:tcPr>
          <w:p w:rsidR="008F43F1" w:rsidRPr="00591665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591665">
              <w:rPr>
                <w:rFonts w:ascii="Garamond" w:hAnsi="Garamond"/>
                <w:sz w:val="22"/>
                <w:szCs w:val="22"/>
              </w:rPr>
              <w:t>75,67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bCs/>
                <w:sz w:val="22"/>
                <w:szCs w:val="22"/>
              </w:rPr>
              <w:t>Firma WOLTOM Tomasz Wołoch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42-350 Koziegłowy, ul. Targowa 26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24 366,20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100,00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„Platon” Zarządzanie i Finanse dr Adam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aramond" w:hAnsi="Garamond" w:cs="Arial"/>
                <w:bCs/>
                <w:sz w:val="22"/>
                <w:szCs w:val="22"/>
              </w:rPr>
              <w:t>Ugrewicz</w:t>
            </w:r>
            <w:proofErr w:type="spellEnd"/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52-200 Wrocław, ul. Chabrowa 39/7, Wysoka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31 740,00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76,77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bCs/>
                <w:sz w:val="22"/>
                <w:szCs w:val="22"/>
              </w:rPr>
              <w:t>Aleksandra Parma STACJA EVENT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30-552 Kraków, ul. Wielicka 44/16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38 456,00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63,36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D52E9D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2E9D">
              <w:rPr>
                <w:rFonts w:ascii="Garamond" w:hAnsi="Garamond" w:cs="Arial"/>
                <w:bCs/>
                <w:sz w:val="22"/>
                <w:szCs w:val="22"/>
              </w:rPr>
              <w:t>„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ELBEST” Sp. z o.o.</w:t>
            </w:r>
            <w:r w:rsidRPr="00D52E9D">
              <w:rPr>
                <w:rFonts w:ascii="Garamond" w:hAnsi="Garamond" w:cs="Arial"/>
                <w:bCs/>
                <w:sz w:val="22"/>
                <w:szCs w:val="22"/>
              </w:rPr>
              <w:br/>
              <w:t>97-400 Bełchatów, ul. 1 Maja 63</w:t>
            </w:r>
          </w:p>
        </w:tc>
        <w:tc>
          <w:tcPr>
            <w:tcW w:w="1275" w:type="dxa"/>
            <w:vAlign w:val="center"/>
          </w:tcPr>
          <w:p w:rsidR="008F43F1" w:rsidRPr="00D52E9D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2E9D">
              <w:rPr>
                <w:rFonts w:ascii="Garamond" w:hAnsi="Garamond" w:cs="Arial"/>
                <w:bCs/>
                <w:sz w:val="22"/>
                <w:szCs w:val="22"/>
              </w:rPr>
              <w:t>37 794,52 zł</w:t>
            </w:r>
          </w:p>
        </w:tc>
        <w:tc>
          <w:tcPr>
            <w:tcW w:w="1230" w:type="dxa"/>
            <w:vAlign w:val="center"/>
          </w:tcPr>
          <w:p w:rsidR="008F43F1" w:rsidRPr="00D52E9D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52E9D">
              <w:rPr>
                <w:rFonts w:ascii="Garamond" w:hAnsi="Garamond"/>
                <w:sz w:val="22"/>
                <w:szCs w:val="22"/>
              </w:rPr>
              <w:t>64,47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DF2A76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DF2A76">
              <w:rPr>
                <w:rFonts w:ascii="Garamond" w:hAnsi="Garamond" w:cs="Arial"/>
                <w:bCs/>
                <w:sz w:val="22"/>
                <w:szCs w:val="22"/>
              </w:rPr>
              <w:t>TATRA CLUB 2000 HOTEL BELVEDERE sp. z o.o.</w:t>
            </w:r>
            <w:r w:rsidRPr="00DF2A76">
              <w:rPr>
                <w:rFonts w:ascii="Garamond" w:hAnsi="Garamond" w:cs="Arial"/>
                <w:bCs/>
                <w:sz w:val="22"/>
                <w:szCs w:val="22"/>
              </w:rPr>
              <w:br/>
              <w:t>34-500 Zakopane, ul. Droga do Białego 3</w:t>
            </w:r>
          </w:p>
        </w:tc>
        <w:tc>
          <w:tcPr>
            <w:tcW w:w="1275" w:type="dxa"/>
            <w:vAlign w:val="center"/>
          </w:tcPr>
          <w:p w:rsidR="008F43F1" w:rsidRPr="00DF2A76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F2A76">
              <w:rPr>
                <w:rFonts w:ascii="Garamond" w:hAnsi="Garamond" w:cs="Arial"/>
                <w:bCs/>
                <w:sz w:val="22"/>
                <w:szCs w:val="22"/>
              </w:rPr>
              <w:t>41 308,00 zł</w:t>
            </w:r>
          </w:p>
        </w:tc>
        <w:tc>
          <w:tcPr>
            <w:tcW w:w="1230" w:type="dxa"/>
            <w:vAlign w:val="center"/>
          </w:tcPr>
          <w:p w:rsidR="008F43F1" w:rsidRPr="00DF2A76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F2A76">
              <w:rPr>
                <w:rFonts w:ascii="Garamond" w:hAnsi="Garamond"/>
                <w:sz w:val="22"/>
                <w:szCs w:val="22"/>
              </w:rPr>
              <w:t>58,99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DF2A76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DF2A76">
              <w:rPr>
                <w:rFonts w:ascii="Garamond" w:hAnsi="Garamond" w:cs="Arial"/>
                <w:bCs/>
                <w:sz w:val="22"/>
                <w:szCs w:val="22"/>
              </w:rPr>
              <w:t>PBM Południe Tour sp. z o.o.</w:t>
            </w:r>
            <w:r w:rsidRPr="00DF2A76">
              <w:rPr>
                <w:rFonts w:ascii="Garamond" w:hAnsi="Garamond" w:cs="Arial"/>
                <w:bCs/>
                <w:sz w:val="22"/>
                <w:szCs w:val="22"/>
              </w:rPr>
              <w:br/>
              <w:t>33-343 Rytro 380</w:t>
            </w:r>
          </w:p>
        </w:tc>
        <w:tc>
          <w:tcPr>
            <w:tcW w:w="1275" w:type="dxa"/>
            <w:vAlign w:val="center"/>
          </w:tcPr>
          <w:p w:rsidR="008F43F1" w:rsidRPr="00DF2A76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F2A76">
              <w:rPr>
                <w:rFonts w:ascii="Garamond" w:hAnsi="Garamond" w:cs="Arial"/>
                <w:bCs/>
                <w:sz w:val="22"/>
                <w:szCs w:val="22"/>
              </w:rPr>
              <w:t>32 108,00 zł</w:t>
            </w:r>
          </w:p>
        </w:tc>
        <w:tc>
          <w:tcPr>
            <w:tcW w:w="1230" w:type="dxa"/>
            <w:vAlign w:val="center"/>
          </w:tcPr>
          <w:p w:rsidR="008F43F1" w:rsidRPr="00DF2A76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DF2A76">
              <w:rPr>
                <w:rFonts w:ascii="Garamond" w:hAnsi="Garamond"/>
                <w:sz w:val="22"/>
                <w:szCs w:val="22"/>
              </w:rPr>
              <w:t>75,89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Biuro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Turystyczne „EWA” Ewa Sanetra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34-300 Żywiec, Rynek 22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54 096,00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45,04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Centrum Rozwoju </w:t>
            </w:r>
            <w:proofErr w:type="spellStart"/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P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restige</w:t>
            </w:r>
            <w:proofErr w:type="spellEnd"/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Alicja Kraska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11-510 Wydminy, Radzie 21A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59 800,00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40,75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NEW CHALLENGE Magdalena </w:t>
            </w:r>
            <w:proofErr w:type="spellStart"/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Siśkiewicz</w:t>
            </w:r>
            <w:proofErr w:type="spellEnd"/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, 3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0-363 Kraków, ul. </w:t>
            </w:r>
            <w:proofErr w:type="spellStart"/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Rydlówka</w:t>
            </w:r>
            <w:proofErr w:type="spellEnd"/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 5/113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45 40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2</w:t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,</w:t>
            </w:r>
            <w:r w:rsidRPr="003134CE">
              <w:rPr>
                <w:rFonts w:ascii="Garamond" w:hAnsi="Garamond" w:cs="Arial"/>
                <w:sz w:val="22"/>
                <w:szCs w:val="22"/>
              </w:rPr>
              <w:t xml:space="preserve">00 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53,67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bCs/>
                <w:sz w:val="22"/>
                <w:szCs w:val="22"/>
              </w:rPr>
              <w:t>SUN &amp; MORE Sp. z o.o.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71-461 Szczecin, ul. Rapackiego 8c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44 160,00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55,18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Firma Handlowo 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– Usługowa RELAX </w:t>
            </w:r>
            <w:proofErr w:type="spellStart"/>
            <w:r>
              <w:rPr>
                <w:rFonts w:ascii="Garamond" w:hAnsi="Garamond" w:cs="Arial"/>
                <w:bCs/>
                <w:sz w:val="22"/>
                <w:szCs w:val="22"/>
              </w:rPr>
              <w:t>Burkowicz</w:t>
            </w:r>
            <w:proofErr w:type="spellEnd"/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Jan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32-731 Żegocina 344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36 616,00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66,55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 w:cs="Arial"/>
                <w:bCs/>
                <w:sz w:val="22"/>
                <w:szCs w:val="22"/>
              </w:rPr>
              <w:t>Hotel Klimek SPA Klimek Sp. j.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33-370 Muszyna, Złockie 107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29 440,00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82,77</w:t>
            </w:r>
          </w:p>
        </w:tc>
      </w:tr>
      <w:tr w:rsidR="008F43F1" w:rsidRPr="003134CE" w:rsidTr="0008013F">
        <w:tblPrEx>
          <w:tblCellMar>
            <w:top w:w="0" w:type="dxa"/>
            <w:bottom w:w="0" w:type="dxa"/>
          </w:tblCellMar>
        </w:tblPrEx>
        <w:trPr>
          <w:cantSplit/>
          <w:trHeight w:val="556"/>
          <w:jc w:val="center"/>
        </w:trPr>
        <w:tc>
          <w:tcPr>
            <w:tcW w:w="964" w:type="dxa"/>
            <w:vAlign w:val="center"/>
          </w:tcPr>
          <w:p w:rsidR="008F43F1" w:rsidRPr="003134CE" w:rsidRDefault="008F43F1" w:rsidP="008F43F1">
            <w:pPr>
              <w:numPr>
                <w:ilvl w:val="0"/>
                <w:numId w:val="15"/>
              </w:numPr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795" w:type="dxa"/>
            <w:vAlign w:val="center"/>
          </w:tcPr>
          <w:p w:rsidR="008F43F1" w:rsidRPr="003134CE" w:rsidRDefault="008F43F1" w:rsidP="0008013F">
            <w:pPr>
              <w:ind w:right="110"/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 xml:space="preserve">Firma Turystyczna 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>„JURKOWSKI” Wojciech Jurkowski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br/>
            </w: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34-453 Ochotnica Górna, os. Sikory 41</w:t>
            </w:r>
          </w:p>
        </w:tc>
        <w:tc>
          <w:tcPr>
            <w:tcW w:w="1275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3134CE">
              <w:rPr>
                <w:rFonts w:ascii="Garamond" w:hAnsi="Garamond" w:cs="Arial"/>
                <w:bCs/>
                <w:sz w:val="22"/>
                <w:szCs w:val="22"/>
              </w:rPr>
              <w:t>27 416,00</w:t>
            </w:r>
            <w:r>
              <w:rPr>
                <w:rFonts w:ascii="Garamond" w:hAnsi="Garamond" w:cs="Arial"/>
                <w:bCs/>
                <w:sz w:val="22"/>
                <w:szCs w:val="22"/>
              </w:rPr>
              <w:t xml:space="preserve"> zł</w:t>
            </w:r>
          </w:p>
        </w:tc>
        <w:tc>
          <w:tcPr>
            <w:tcW w:w="1230" w:type="dxa"/>
            <w:vAlign w:val="center"/>
          </w:tcPr>
          <w:p w:rsidR="008F43F1" w:rsidRPr="003134CE" w:rsidRDefault="008F43F1" w:rsidP="0008013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88,88</w:t>
            </w:r>
          </w:p>
        </w:tc>
      </w:tr>
    </w:tbl>
    <w:p w:rsidR="008F43F1" w:rsidRDefault="008F43F1" w:rsidP="008F43F1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8F43F1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>Od niniejszej decyzji Zamawiającego w sprawie odrzucenia oferty lub wykluczenia Wykonawcy przysługuje środek ochrony prawnej – odwołanie. Szczegółowe uregulowania opisane są w rozdziale VI ustawy.</w:t>
      </w:r>
    </w:p>
    <w:p w:rsidR="00D46F30" w:rsidRPr="00D46F30" w:rsidRDefault="00D46F30" w:rsidP="00D46F30">
      <w:pPr>
        <w:spacing w:line="276" w:lineRule="auto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Umowa w sprawie zamówienia publicznego zostanie zawarta zgodnie z art. 94 ust. 1 pkt. 2 ustawy Prawo zamówień publicznych, tj. w dniu </w:t>
      </w:r>
      <w:r w:rsidR="0073743C">
        <w:rPr>
          <w:rFonts w:ascii="Garamond" w:hAnsi="Garamond"/>
          <w:sz w:val="24"/>
          <w:szCs w:val="24"/>
        </w:rPr>
        <w:t>14</w:t>
      </w:r>
      <w:r w:rsidR="006050FA" w:rsidRPr="00D46F30">
        <w:rPr>
          <w:rFonts w:ascii="Garamond" w:hAnsi="Garamond"/>
          <w:sz w:val="24"/>
          <w:szCs w:val="24"/>
        </w:rPr>
        <w:t xml:space="preserve"> listopada</w:t>
      </w:r>
      <w:r w:rsidRPr="00D46F30">
        <w:rPr>
          <w:rFonts w:ascii="Garamond" w:hAnsi="Garamond"/>
          <w:sz w:val="24"/>
          <w:szCs w:val="24"/>
        </w:rPr>
        <w:t xml:space="preserve"> 2014 r. w siedzibie Zamawiającego.</w:t>
      </w:r>
    </w:p>
    <w:p w:rsidR="006050FA" w:rsidRPr="00D46F30" w:rsidRDefault="006050FA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Zgodnie z art. 27 ust. 2 ustawy prosimy o potwierdzenie w dniu dzisiejszym czytelnego odbioru niniejszego pisma faksem na numer telefonu: 12.623.77.41 lub e-mailem na adres: </w:t>
      </w:r>
      <w:hyperlink r:id="rId8" w:history="1">
        <w:r w:rsidRPr="00D46F30">
          <w:rPr>
            <w:rStyle w:val="Hipercze"/>
            <w:rFonts w:ascii="Garamond" w:hAnsi="Garamond"/>
            <w:color w:val="auto"/>
            <w:sz w:val="24"/>
            <w:szCs w:val="24"/>
            <w:u w:val="none"/>
          </w:rPr>
          <w:t>a.zygmunt@mcdn.edu.pl</w:t>
        </w:r>
      </w:hyperlink>
      <w:r w:rsidRPr="00D46F30">
        <w:rPr>
          <w:rFonts w:ascii="Garamond" w:hAnsi="Garamond"/>
          <w:sz w:val="24"/>
          <w:szCs w:val="24"/>
        </w:rPr>
        <w:t>. W razie braku wyraźnego potwierdzenia z Państwa strony w postępowaniu dowodowym Zamawiający przedłoży dowód nadania faksu lub pisma przesłanego pocztą elektroniczną.</w:t>
      </w: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</w:p>
    <w:p w:rsidR="00E51674" w:rsidRPr="00D46F30" w:rsidRDefault="00E51674" w:rsidP="00D46F30">
      <w:pPr>
        <w:spacing w:line="276" w:lineRule="auto"/>
        <w:jc w:val="both"/>
        <w:rPr>
          <w:rFonts w:ascii="Garamond" w:hAnsi="Garamond"/>
          <w:sz w:val="24"/>
          <w:szCs w:val="24"/>
        </w:rPr>
      </w:pPr>
      <w:r w:rsidRPr="00D46F30">
        <w:rPr>
          <w:rFonts w:ascii="Garamond" w:hAnsi="Garamond"/>
          <w:sz w:val="24"/>
          <w:szCs w:val="24"/>
        </w:rPr>
        <w:t xml:space="preserve">Dziękujemy za wzięcie udziału w niniejszym przetargu i zapraszamy do kolejnych postępowań.       </w:t>
      </w: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3A744D" w:rsidRPr="006050FA" w:rsidRDefault="003A744D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Pr="006050FA" w:rsidRDefault="00A93B4F" w:rsidP="006050FA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A93B4F" w:rsidRDefault="00A93B4F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  <w:bookmarkStart w:id="0" w:name="_GoBack"/>
      <w:bookmarkEnd w:id="0"/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B534C9" w:rsidRDefault="00B534C9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6050FA" w:rsidRDefault="006050FA" w:rsidP="005A0540">
      <w:pPr>
        <w:spacing w:line="276" w:lineRule="auto"/>
        <w:jc w:val="both"/>
        <w:rPr>
          <w:rFonts w:ascii="Garamond" w:hAnsi="Garamond" w:cs="Arial"/>
          <w:sz w:val="24"/>
          <w:szCs w:val="24"/>
        </w:rPr>
      </w:pPr>
    </w:p>
    <w:p w:rsidR="008C4DCB" w:rsidRPr="005A0540" w:rsidRDefault="008C4DCB" w:rsidP="005A0540">
      <w:pPr>
        <w:jc w:val="both"/>
        <w:rPr>
          <w:rFonts w:ascii="Garamond" w:hAnsi="Garamond" w:cs="Arial"/>
          <w:u w:val="single"/>
        </w:rPr>
      </w:pPr>
      <w:r w:rsidRPr="005A0540">
        <w:rPr>
          <w:rFonts w:ascii="Garamond" w:hAnsi="Garamond" w:cs="Arial"/>
          <w:u w:val="single"/>
        </w:rPr>
        <w:t>Otrzymują:</w:t>
      </w:r>
    </w:p>
    <w:p w:rsidR="008C4DCB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5A0540">
        <w:rPr>
          <w:rFonts w:ascii="Garamond" w:hAnsi="Garamond" w:cs="Arial"/>
        </w:rPr>
        <w:t>wykonawcy, którzy złożyli oferty w postępowaniu: N1 - ZP/271/</w:t>
      </w:r>
      <w:r w:rsidR="008F43F1">
        <w:rPr>
          <w:rFonts w:ascii="Garamond" w:hAnsi="Garamond" w:cs="Arial"/>
        </w:rPr>
        <w:t>30</w:t>
      </w:r>
      <w:r w:rsidRPr="005A0540">
        <w:rPr>
          <w:rFonts w:ascii="Garamond" w:hAnsi="Garamond" w:cs="Arial"/>
        </w:rPr>
        <w:t>/201</w:t>
      </w:r>
      <w:r w:rsidR="006C0929" w:rsidRPr="005A0540">
        <w:rPr>
          <w:rFonts w:ascii="Garamond" w:hAnsi="Garamond" w:cs="Arial"/>
        </w:rPr>
        <w:t>4</w:t>
      </w:r>
    </w:p>
    <w:p w:rsidR="00E51674" w:rsidRPr="005A0540" w:rsidRDefault="00E51674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tablica ogłoszeń Zamawiającego, strona internetowa Zamawiającego</w:t>
      </w:r>
    </w:p>
    <w:p w:rsidR="00A65F67" w:rsidRPr="005A0540" w:rsidRDefault="008C4DCB" w:rsidP="005A0540">
      <w:pPr>
        <w:numPr>
          <w:ilvl w:val="0"/>
          <w:numId w:val="11"/>
        </w:numPr>
        <w:ind w:left="426"/>
        <w:jc w:val="both"/>
        <w:rPr>
          <w:rFonts w:ascii="Garamond" w:hAnsi="Garamond" w:cs="Arial"/>
        </w:rPr>
      </w:pPr>
      <w:r w:rsidRPr="003A744D">
        <w:rPr>
          <w:rFonts w:ascii="Garamond" w:hAnsi="Garamond" w:cs="Arial"/>
        </w:rPr>
        <w:t>a/a</w:t>
      </w:r>
    </w:p>
    <w:sectPr w:rsidR="00A65F67" w:rsidRPr="005A0540" w:rsidSect="00B25E3B">
      <w:pgSz w:w="11906" w:h="16838" w:code="9"/>
      <w:pgMar w:top="1985" w:right="992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275" w:rsidRDefault="00B76275" w:rsidP="000918CF">
      <w:r>
        <w:separator/>
      </w:r>
    </w:p>
  </w:endnote>
  <w:endnote w:type="continuationSeparator" w:id="0">
    <w:p w:rsidR="00B76275" w:rsidRDefault="00B76275" w:rsidP="0009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275" w:rsidRDefault="00B76275" w:rsidP="000918CF">
      <w:r>
        <w:separator/>
      </w:r>
    </w:p>
  </w:footnote>
  <w:footnote w:type="continuationSeparator" w:id="0">
    <w:p w:rsidR="00B76275" w:rsidRDefault="00B76275" w:rsidP="00091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500FE"/>
    <w:multiLevelType w:val="hybridMultilevel"/>
    <w:tmpl w:val="6EE6E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B55D4"/>
    <w:multiLevelType w:val="hybridMultilevel"/>
    <w:tmpl w:val="C4FA6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556C9"/>
    <w:multiLevelType w:val="hybridMultilevel"/>
    <w:tmpl w:val="25EEA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70C22"/>
    <w:multiLevelType w:val="hybridMultilevel"/>
    <w:tmpl w:val="BBFE9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E7F87"/>
    <w:multiLevelType w:val="hybridMultilevel"/>
    <w:tmpl w:val="6B82F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11F6E"/>
    <w:multiLevelType w:val="hybridMultilevel"/>
    <w:tmpl w:val="07AA8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77E02"/>
    <w:multiLevelType w:val="hybridMultilevel"/>
    <w:tmpl w:val="49269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E3099"/>
    <w:multiLevelType w:val="hybridMultilevel"/>
    <w:tmpl w:val="3C108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FE3080"/>
    <w:multiLevelType w:val="hybridMultilevel"/>
    <w:tmpl w:val="A82AEF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E4530"/>
    <w:multiLevelType w:val="hybridMultilevel"/>
    <w:tmpl w:val="FE0CBD9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8CF"/>
    <w:rsid w:val="00022D8F"/>
    <w:rsid w:val="00044D71"/>
    <w:rsid w:val="00066202"/>
    <w:rsid w:val="000828B9"/>
    <w:rsid w:val="0008299B"/>
    <w:rsid w:val="000918CF"/>
    <w:rsid w:val="00096120"/>
    <w:rsid w:val="000C2404"/>
    <w:rsid w:val="000F20AA"/>
    <w:rsid w:val="000F3E8B"/>
    <w:rsid w:val="001265DB"/>
    <w:rsid w:val="00142975"/>
    <w:rsid w:val="00180352"/>
    <w:rsid w:val="001A4AB1"/>
    <w:rsid w:val="001D5B06"/>
    <w:rsid w:val="001E0AEC"/>
    <w:rsid w:val="001E6F65"/>
    <w:rsid w:val="001F22C9"/>
    <w:rsid w:val="001F7761"/>
    <w:rsid w:val="00233879"/>
    <w:rsid w:val="0023415B"/>
    <w:rsid w:val="002373A9"/>
    <w:rsid w:val="00262BA2"/>
    <w:rsid w:val="00277789"/>
    <w:rsid w:val="002A5A90"/>
    <w:rsid w:val="002B5C6C"/>
    <w:rsid w:val="002F674C"/>
    <w:rsid w:val="00315AEB"/>
    <w:rsid w:val="00326A52"/>
    <w:rsid w:val="00326E85"/>
    <w:rsid w:val="0033399F"/>
    <w:rsid w:val="00373138"/>
    <w:rsid w:val="003A3C2A"/>
    <w:rsid w:val="003A744D"/>
    <w:rsid w:val="004146ED"/>
    <w:rsid w:val="00423E75"/>
    <w:rsid w:val="00432AC2"/>
    <w:rsid w:val="0043435A"/>
    <w:rsid w:val="004456CA"/>
    <w:rsid w:val="00450DC9"/>
    <w:rsid w:val="00466AB8"/>
    <w:rsid w:val="00466EB0"/>
    <w:rsid w:val="004703FB"/>
    <w:rsid w:val="004A52B3"/>
    <w:rsid w:val="004E1395"/>
    <w:rsid w:val="004E3671"/>
    <w:rsid w:val="004E77F4"/>
    <w:rsid w:val="004F4CAB"/>
    <w:rsid w:val="004F755B"/>
    <w:rsid w:val="00515272"/>
    <w:rsid w:val="00522815"/>
    <w:rsid w:val="0058555B"/>
    <w:rsid w:val="0058702B"/>
    <w:rsid w:val="005A0540"/>
    <w:rsid w:val="005A24BA"/>
    <w:rsid w:val="005A30A1"/>
    <w:rsid w:val="005A38A1"/>
    <w:rsid w:val="00601E03"/>
    <w:rsid w:val="006050FA"/>
    <w:rsid w:val="006220CB"/>
    <w:rsid w:val="006445C8"/>
    <w:rsid w:val="0064479A"/>
    <w:rsid w:val="0065665A"/>
    <w:rsid w:val="00664B04"/>
    <w:rsid w:val="006B2C0D"/>
    <w:rsid w:val="006C0929"/>
    <w:rsid w:val="006C1128"/>
    <w:rsid w:val="006C7958"/>
    <w:rsid w:val="006E7B26"/>
    <w:rsid w:val="006F3F5E"/>
    <w:rsid w:val="006F4F8A"/>
    <w:rsid w:val="006F5095"/>
    <w:rsid w:val="006F5BBC"/>
    <w:rsid w:val="0073743C"/>
    <w:rsid w:val="007543DA"/>
    <w:rsid w:val="00767ED7"/>
    <w:rsid w:val="00797C33"/>
    <w:rsid w:val="007A21F3"/>
    <w:rsid w:val="007B051E"/>
    <w:rsid w:val="007C09DE"/>
    <w:rsid w:val="007D4ADC"/>
    <w:rsid w:val="007E2998"/>
    <w:rsid w:val="007E7728"/>
    <w:rsid w:val="007F4BAA"/>
    <w:rsid w:val="007F6205"/>
    <w:rsid w:val="0082498B"/>
    <w:rsid w:val="00837BF0"/>
    <w:rsid w:val="00876CD6"/>
    <w:rsid w:val="008A122C"/>
    <w:rsid w:val="008C3B19"/>
    <w:rsid w:val="008C4DCB"/>
    <w:rsid w:val="008C5A50"/>
    <w:rsid w:val="008D2078"/>
    <w:rsid w:val="008D28CC"/>
    <w:rsid w:val="008D4642"/>
    <w:rsid w:val="008E20F8"/>
    <w:rsid w:val="008F43F1"/>
    <w:rsid w:val="00914004"/>
    <w:rsid w:val="00915499"/>
    <w:rsid w:val="00927C24"/>
    <w:rsid w:val="009408A0"/>
    <w:rsid w:val="00950C75"/>
    <w:rsid w:val="00955A1B"/>
    <w:rsid w:val="00985F08"/>
    <w:rsid w:val="00997931"/>
    <w:rsid w:val="009C22CC"/>
    <w:rsid w:val="009D247F"/>
    <w:rsid w:val="009F0079"/>
    <w:rsid w:val="009F633F"/>
    <w:rsid w:val="00A10A09"/>
    <w:rsid w:val="00A139D0"/>
    <w:rsid w:val="00A40BAB"/>
    <w:rsid w:val="00A441E5"/>
    <w:rsid w:val="00A4449F"/>
    <w:rsid w:val="00A47692"/>
    <w:rsid w:val="00A63461"/>
    <w:rsid w:val="00A65F67"/>
    <w:rsid w:val="00A8265D"/>
    <w:rsid w:val="00A91E81"/>
    <w:rsid w:val="00A93B4F"/>
    <w:rsid w:val="00A94CBA"/>
    <w:rsid w:val="00AA2EF0"/>
    <w:rsid w:val="00AA7C15"/>
    <w:rsid w:val="00AB0F5E"/>
    <w:rsid w:val="00AD3F09"/>
    <w:rsid w:val="00AE60CC"/>
    <w:rsid w:val="00AF42C6"/>
    <w:rsid w:val="00B078D2"/>
    <w:rsid w:val="00B17B2A"/>
    <w:rsid w:val="00B25E3B"/>
    <w:rsid w:val="00B46BF8"/>
    <w:rsid w:val="00B5133E"/>
    <w:rsid w:val="00B534C9"/>
    <w:rsid w:val="00B577D1"/>
    <w:rsid w:val="00B60CCE"/>
    <w:rsid w:val="00B620AC"/>
    <w:rsid w:val="00B63E83"/>
    <w:rsid w:val="00B6724C"/>
    <w:rsid w:val="00B75F59"/>
    <w:rsid w:val="00B76275"/>
    <w:rsid w:val="00B81951"/>
    <w:rsid w:val="00B858A2"/>
    <w:rsid w:val="00B917AE"/>
    <w:rsid w:val="00B94417"/>
    <w:rsid w:val="00BA1409"/>
    <w:rsid w:val="00BE39C4"/>
    <w:rsid w:val="00BE7151"/>
    <w:rsid w:val="00C10554"/>
    <w:rsid w:val="00C158CB"/>
    <w:rsid w:val="00C31411"/>
    <w:rsid w:val="00C54864"/>
    <w:rsid w:val="00C6152E"/>
    <w:rsid w:val="00C6691A"/>
    <w:rsid w:val="00C8140B"/>
    <w:rsid w:val="00CB70A5"/>
    <w:rsid w:val="00CD17BC"/>
    <w:rsid w:val="00CE7FA5"/>
    <w:rsid w:val="00CF0651"/>
    <w:rsid w:val="00D107DA"/>
    <w:rsid w:val="00D122E9"/>
    <w:rsid w:val="00D14057"/>
    <w:rsid w:val="00D14F7D"/>
    <w:rsid w:val="00D163B4"/>
    <w:rsid w:val="00D34943"/>
    <w:rsid w:val="00D45DDA"/>
    <w:rsid w:val="00D46F30"/>
    <w:rsid w:val="00D46F74"/>
    <w:rsid w:val="00D67D61"/>
    <w:rsid w:val="00D743E3"/>
    <w:rsid w:val="00D774B0"/>
    <w:rsid w:val="00DA6135"/>
    <w:rsid w:val="00DC3D04"/>
    <w:rsid w:val="00DD05C8"/>
    <w:rsid w:val="00DD0AC3"/>
    <w:rsid w:val="00DD662A"/>
    <w:rsid w:val="00DE6060"/>
    <w:rsid w:val="00E0650F"/>
    <w:rsid w:val="00E1242C"/>
    <w:rsid w:val="00E1794F"/>
    <w:rsid w:val="00E20766"/>
    <w:rsid w:val="00E27B03"/>
    <w:rsid w:val="00E51674"/>
    <w:rsid w:val="00E76332"/>
    <w:rsid w:val="00E86388"/>
    <w:rsid w:val="00E871A1"/>
    <w:rsid w:val="00E9132A"/>
    <w:rsid w:val="00EA3869"/>
    <w:rsid w:val="00EA78C9"/>
    <w:rsid w:val="00EC0A7E"/>
    <w:rsid w:val="00EC7560"/>
    <w:rsid w:val="00EF508F"/>
    <w:rsid w:val="00F033C0"/>
    <w:rsid w:val="00F170D8"/>
    <w:rsid w:val="00F24CCB"/>
    <w:rsid w:val="00F27A8E"/>
    <w:rsid w:val="00F27BF5"/>
    <w:rsid w:val="00F31FC2"/>
    <w:rsid w:val="00F35D68"/>
    <w:rsid w:val="00F66DF7"/>
    <w:rsid w:val="00F87342"/>
    <w:rsid w:val="00FD6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60D3"/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8CF"/>
  </w:style>
  <w:style w:type="paragraph" w:styleId="Stopka">
    <w:name w:val="footer"/>
    <w:basedOn w:val="Normalny"/>
    <w:link w:val="StopkaZnak"/>
    <w:uiPriority w:val="99"/>
    <w:unhideWhenUsed/>
    <w:rsid w:val="000918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8CF"/>
  </w:style>
  <w:style w:type="paragraph" w:styleId="Tekstdymka">
    <w:name w:val="Balloon Text"/>
    <w:basedOn w:val="Normalny"/>
    <w:link w:val="TekstdymkaZnak"/>
    <w:uiPriority w:val="99"/>
    <w:semiHidden/>
    <w:unhideWhenUsed/>
    <w:rsid w:val="00091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918CF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6F5BBC"/>
    <w:rPr>
      <w:b/>
      <w:bCs/>
    </w:rPr>
  </w:style>
  <w:style w:type="paragraph" w:styleId="Akapitzlist">
    <w:name w:val="List Paragraph"/>
    <w:basedOn w:val="Normalny"/>
    <w:uiPriority w:val="34"/>
    <w:qFormat/>
    <w:rsid w:val="006F5BBC"/>
    <w:pPr>
      <w:ind w:left="720"/>
      <w:contextualSpacing/>
    </w:pPr>
    <w:rPr>
      <w:rFonts w:eastAsia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6220CB"/>
    <w:pPr>
      <w:spacing w:after="120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220CB"/>
    <w:rPr>
      <w:rFonts w:eastAsia="Times New Roman"/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6220CB"/>
    <w:pPr>
      <w:jc w:val="both"/>
    </w:pPr>
    <w:rPr>
      <w:rFonts w:eastAsia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rsid w:val="006220CB"/>
    <w:rPr>
      <w:rFonts w:eastAsia="Times New Roman"/>
      <w:sz w:val="24"/>
      <w:szCs w:val="24"/>
    </w:rPr>
  </w:style>
  <w:style w:type="paragraph" w:styleId="Nagwekwykazurde">
    <w:name w:val="toa heading"/>
    <w:basedOn w:val="Normalny"/>
    <w:next w:val="Normalny"/>
    <w:semiHidden/>
    <w:rsid w:val="00E1242C"/>
    <w:pPr>
      <w:spacing w:before="12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E1794F"/>
    <w:rPr>
      <w:rFonts w:ascii="Calibri" w:eastAsia="Times New Roman" w:hAnsi="Calibri"/>
      <w:sz w:val="22"/>
      <w:szCs w:val="22"/>
    </w:rPr>
  </w:style>
  <w:style w:type="character" w:styleId="Hipercze">
    <w:name w:val="Hyperlink"/>
    <w:unhideWhenUsed/>
    <w:rsid w:val="00CE7FA5"/>
    <w:rPr>
      <w:color w:val="0000FF"/>
      <w:u w:val="single"/>
    </w:rPr>
  </w:style>
  <w:style w:type="paragraph" w:customStyle="1" w:styleId="Default">
    <w:name w:val="Default"/>
    <w:rsid w:val="00985F08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zygmunt@mcdn.edu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Małopolskie Centrum Doskonalenia Nauczycieli</dc:creator>
  <cp:keywords/>
  <cp:lastModifiedBy>Właściciel</cp:lastModifiedBy>
  <cp:revision>104</cp:revision>
  <cp:lastPrinted>2014-11-05T14:43:00Z</cp:lastPrinted>
  <dcterms:created xsi:type="dcterms:W3CDTF">2011-01-25T14:54:00Z</dcterms:created>
  <dcterms:modified xsi:type="dcterms:W3CDTF">2014-11-05T14:43:00Z</dcterms:modified>
</cp:coreProperties>
</file>